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F9" w:rsidRDefault="00024FF9"/>
    <w:p w:rsidR="005227F9" w:rsidRDefault="005227F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8"/>
        <w:gridCol w:w="4793"/>
      </w:tblGrid>
      <w:tr w:rsidR="005227F9" w:rsidTr="00503A73">
        <w:trPr>
          <w:jc w:val="center"/>
        </w:trPr>
        <w:tc>
          <w:tcPr>
            <w:tcW w:w="4818" w:type="dxa"/>
          </w:tcPr>
          <w:p w:rsidR="005227F9" w:rsidRPr="00955400" w:rsidRDefault="005227F9" w:rsidP="00955400">
            <w:pPr>
              <w:spacing w:before="120" w:after="120"/>
              <w:ind w:left="0" w:firstLine="0"/>
              <w:jc w:val="center"/>
              <w:rPr>
                <w:rFonts w:ascii="Century Gothic" w:hAnsi="Century Gothic"/>
                <w:b/>
                <w:color w:val="00538F"/>
                <w:sz w:val="24"/>
                <w:szCs w:val="24"/>
              </w:rPr>
            </w:pPr>
            <w:r w:rsidRPr="00955400"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>essential</w:t>
            </w:r>
          </w:p>
        </w:tc>
        <w:tc>
          <w:tcPr>
            <w:tcW w:w="4793" w:type="dxa"/>
          </w:tcPr>
          <w:p w:rsidR="005227F9" w:rsidRPr="00955400" w:rsidRDefault="005227F9" w:rsidP="00955400">
            <w:pPr>
              <w:spacing w:before="120" w:after="120"/>
              <w:ind w:left="0" w:firstLine="0"/>
              <w:jc w:val="center"/>
              <w:rPr>
                <w:rFonts w:ascii="Century Gothic" w:hAnsi="Century Gothic"/>
                <w:b/>
                <w:color w:val="00538F"/>
                <w:sz w:val="24"/>
                <w:szCs w:val="24"/>
              </w:rPr>
            </w:pPr>
            <w:r w:rsidRPr="00955400"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>desirable</w:t>
            </w:r>
          </w:p>
        </w:tc>
      </w:tr>
      <w:tr w:rsidR="005227F9" w:rsidTr="00503A73">
        <w:trPr>
          <w:jc w:val="center"/>
        </w:trPr>
        <w:tc>
          <w:tcPr>
            <w:tcW w:w="9611" w:type="dxa"/>
            <w:gridSpan w:val="2"/>
          </w:tcPr>
          <w:p w:rsidR="005227F9" w:rsidRPr="005227F9" w:rsidRDefault="00317442" w:rsidP="005227F9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</w:t>
            </w:r>
            <w:r w:rsidR="005227F9" w:rsidRPr="005227F9">
              <w:rPr>
                <w:rFonts w:ascii="Century Gothic" w:hAnsi="Century Gothic"/>
                <w:b/>
              </w:rPr>
              <w:t>xperience</w:t>
            </w:r>
            <w:r>
              <w:rPr>
                <w:rFonts w:ascii="Century Gothic" w:hAnsi="Century Gothic"/>
                <w:b/>
              </w:rPr>
              <w:t xml:space="preserve"> and knowledge</w:t>
            </w:r>
          </w:p>
        </w:tc>
      </w:tr>
      <w:tr w:rsidR="005227F9" w:rsidTr="00503A73">
        <w:trPr>
          <w:jc w:val="center"/>
        </w:trPr>
        <w:tc>
          <w:tcPr>
            <w:tcW w:w="4818" w:type="dxa"/>
          </w:tcPr>
          <w:p w:rsidR="005227F9" w:rsidRDefault="00017D24" w:rsidP="008555A6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Working knowledge of H&amp;S and COSHH</w:t>
            </w:r>
          </w:p>
          <w:p w:rsidR="00017D24" w:rsidRDefault="00017D24" w:rsidP="008555A6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ability to organise routine caretaking, cleaning, repair and maintenance tasks</w:t>
            </w:r>
          </w:p>
          <w:p w:rsidR="00017D24" w:rsidRPr="00221717" w:rsidRDefault="00017D24" w:rsidP="008555A6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Knowledge of general maintenance and repairs</w:t>
            </w:r>
          </w:p>
        </w:tc>
        <w:tc>
          <w:tcPr>
            <w:tcW w:w="4793" w:type="dxa"/>
          </w:tcPr>
          <w:p w:rsidR="0065434B" w:rsidRDefault="00017D24" w:rsidP="0065434B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Caretaking/cleaning experience</w:t>
            </w:r>
          </w:p>
          <w:p w:rsidR="00017D24" w:rsidRDefault="00017D24" w:rsidP="0065434B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Experience with alarm systems</w:t>
            </w:r>
          </w:p>
          <w:p w:rsidR="00017D24" w:rsidRDefault="00017D24" w:rsidP="0065434B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Knowledge of Local Authority H&amp;S audits</w:t>
            </w:r>
          </w:p>
          <w:p w:rsidR="00017D24" w:rsidRPr="008555A6" w:rsidRDefault="00017D24" w:rsidP="0065434B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Knowledge of risk assessments</w:t>
            </w:r>
          </w:p>
        </w:tc>
      </w:tr>
      <w:tr w:rsidR="005227F9" w:rsidTr="00503A73">
        <w:trPr>
          <w:jc w:val="center"/>
        </w:trPr>
        <w:tc>
          <w:tcPr>
            <w:tcW w:w="9611" w:type="dxa"/>
            <w:gridSpan w:val="2"/>
          </w:tcPr>
          <w:p w:rsidR="005227F9" w:rsidRPr="005227F9" w:rsidRDefault="005227F9" w:rsidP="005227F9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 w:rsidRPr="005227F9">
              <w:rPr>
                <w:rFonts w:ascii="Century Gothic" w:hAnsi="Century Gothic"/>
                <w:b/>
              </w:rPr>
              <w:t>education and qualifications</w:t>
            </w:r>
          </w:p>
        </w:tc>
      </w:tr>
      <w:tr w:rsidR="00221717" w:rsidTr="00816FD5">
        <w:trPr>
          <w:trHeight w:val="905"/>
          <w:jc w:val="center"/>
        </w:trPr>
        <w:tc>
          <w:tcPr>
            <w:tcW w:w="4818" w:type="dxa"/>
            <w:shd w:val="clear" w:color="auto" w:fill="auto"/>
          </w:tcPr>
          <w:p w:rsidR="00E8149B" w:rsidRPr="00FD30AD" w:rsidRDefault="00017D24" w:rsidP="00FD30AD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before="120"/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General standard of education</w:t>
            </w:r>
          </w:p>
        </w:tc>
        <w:tc>
          <w:tcPr>
            <w:tcW w:w="4793" w:type="dxa"/>
          </w:tcPr>
          <w:p w:rsidR="0065434B" w:rsidRDefault="00017D24" w:rsidP="0065434B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Building trade or other relevant qualifications</w:t>
            </w:r>
          </w:p>
          <w:p w:rsidR="00017D24" w:rsidRDefault="00017D24" w:rsidP="0065434B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First Aid training </w:t>
            </w:r>
          </w:p>
          <w:p w:rsidR="00017D24" w:rsidRDefault="00017D24" w:rsidP="0065434B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Manual handling training</w:t>
            </w:r>
          </w:p>
          <w:p w:rsidR="00017D24" w:rsidRPr="0065434B" w:rsidRDefault="00017D24" w:rsidP="0065434B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H&amp;S at work qualification</w:t>
            </w:r>
          </w:p>
        </w:tc>
      </w:tr>
      <w:tr w:rsidR="005227F9" w:rsidTr="00503A73">
        <w:trPr>
          <w:jc w:val="center"/>
        </w:trPr>
        <w:tc>
          <w:tcPr>
            <w:tcW w:w="9611" w:type="dxa"/>
            <w:gridSpan w:val="2"/>
          </w:tcPr>
          <w:p w:rsidR="005227F9" w:rsidRPr="005227F9" w:rsidRDefault="00317442" w:rsidP="00317442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abilities and skills</w:t>
            </w:r>
          </w:p>
        </w:tc>
      </w:tr>
      <w:tr w:rsidR="005227F9" w:rsidTr="00503A73">
        <w:trPr>
          <w:jc w:val="center"/>
        </w:trPr>
        <w:tc>
          <w:tcPr>
            <w:tcW w:w="4818" w:type="dxa"/>
          </w:tcPr>
          <w:p w:rsidR="00017D24" w:rsidRPr="00967F91" w:rsidRDefault="00017D24" w:rsidP="00017D24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before="40" w:after="120"/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Ability to organise and prioritise own work load</w:t>
            </w:r>
          </w:p>
        </w:tc>
        <w:tc>
          <w:tcPr>
            <w:tcW w:w="4793" w:type="dxa"/>
          </w:tcPr>
          <w:p w:rsidR="00093803" w:rsidRDefault="00093803" w:rsidP="00093803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before="40"/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Experience of all types of heating boiler operation and day to day maintenance</w:t>
            </w:r>
          </w:p>
          <w:p w:rsidR="00BB490B" w:rsidRPr="00BB490B" w:rsidRDefault="00BB490B" w:rsidP="00F30328">
            <w:pPr>
              <w:tabs>
                <w:tab w:val="left" w:pos="283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413D" w:rsidTr="00503A73">
        <w:trPr>
          <w:jc w:val="center"/>
        </w:trPr>
        <w:tc>
          <w:tcPr>
            <w:tcW w:w="9611" w:type="dxa"/>
            <w:gridSpan w:val="2"/>
          </w:tcPr>
          <w:p w:rsidR="0024413D" w:rsidRPr="00C046F1" w:rsidRDefault="0024413D" w:rsidP="0024413D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 w:rsidRPr="00C046F1">
              <w:rPr>
                <w:rFonts w:ascii="Century Gothic" w:hAnsi="Century Gothic"/>
                <w:b/>
              </w:rPr>
              <w:t>traits and characteristics</w:t>
            </w:r>
          </w:p>
        </w:tc>
      </w:tr>
      <w:tr w:rsidR="005227F9" w:rsidTr="00503A73">
        <w:trPr>
          <w:jc w:val="center"/>
        </w:trPr>
        <w:tc>
          <w:tcPr>
            <w:tcW w:w="4818" w:type="dxa"/>
          </w:tcPr>
          <w:p w:rsidR="00016F89" w:rsidRDefault="003973CC" w:rsidP="00017D24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caring and pleasant approach to work and people</w:t>
            </w:r>
          </w:p>
          <w:p w:rsidR="006805B9" w:rsidRDefault="00017D24" w:rsidP="00017D24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Able to communicate effectively</w:t>
            </w:r>
          </w:p>
          <w:p w:rsidR="00017D24" w:rsidRDefault="00F30328" w:rsidP="00F30328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before="40"/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Reliable and trustworthy</w:t>
            </w:r>
          </w:p>
          <w:p w:rsidR="00F30328" w:rsidRDefault="00F30328" w:rsidP="00F30328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before="40"/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Attention to detail regarding cleaning and repairs</w:t>
            </w:r>
          </w:p>
          <w:p w:rsidR="00F30328" w:rsidRDefault="00F30328" w:rsidP="00F30328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Must be physically fit and in good general health</w:t>
            </w:r>
          </w:p>
          <w:p w:rsidR="00F30328" w:rsidRDefault="00F30328" w:rsidP="003973CC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before="40" w:after="120"/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ability to continuously life and move large/heavy equipment, following manual handling procedure</w:t>
            </w:r>
          </w:p>
          <w:p w:rsidR="00093803" w:rsidRDefault="00093803" w:rsidP="00CD69D5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before="40" w:after="120"/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Ability to work flexible hours, which may include occasional weekends and evenings</w:t>
            </w:r>
          </w:p>
          <w:p w:rsidR="008126AD" w:rsidRPr="00E20787" w:rsidRDefault="008126AD" w:rsidP="008126AD">
            <w:pPr>
              <w:pStyle w:val="ListParagraph"/>
              <w:numPr>
                <w:ilvl w:val="0"/>
                <w:numId w:val="1"/>
              </w:numPr>
              <w:ind w:left="306" w:hanging="306"/>
              <w:rPr>
                <w:rFonts w:ascii="Century Gothic" w:hAnsi="Century Gothic" w:cs="Arial"/>
                <w:sz w:val="20"/>
                <w:szCs w:val="20"/>
              </w:rPr>
            </w:pPr>
            <w:r w:rsidRPr="00E20787">
              <w:rPr>
                <w:rFonts w:ascii="Century Gothic" w:hAnsi="Century Gothic" w:cs="Arial"/>
                <w:sz w:val="20"/>
                <w:szCs w:val="20"/>
              </w:rPr>
              <w:t>Ability to drive and have use of a car with business insurance</w:t>
            </w:r>
          </w:p>
          <w:p w:rsidR="008126AD" w:rsidRPr="008126AD" w:rsidRDefault="008126AD" w:rsidP="008126AD">
            <w:pPr>
              <w:tabs>
                <w:tab w:val="left" w:pos="283"/>
              </w:tabs>
              <w:spacing w:before="40" w:after="12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793" w:type="dxa"/>
          </w:tcPr>
          <w:p w:rsidR="00F30328" w:rsidRDefault="00F30328" w:rsidP="00093803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Pleasant disposition, willing and helpful and attitude</w:t>
            </w:r>
          </w:p>
          <w:p w:rsidR="00670EB5" w:rsidRPr="00093803" w:rsidRDefault="00670EB5" w:rsidP="00093803">
            <w:pPr>
              <w:tabs>
                <w:tab w:val="left" w:pos="283"/>
              </w:tabs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  <w:p w:rsidR="005227F9" w:rsidRPr="00F30328" w:rsidRDefault="005227F9" w:rsidP="00F30328">
            <w:pPr>
              <w:pStyle w:val="ListParagraph"/>
              <w:tabs>
                <w:tab w:val="left" w:pos="283"/>
              </w:tabs>
              <w:spacing w:before="60"/>
              <w:ind w:firstLine="0"/>
              <w:rPr>
                <w:rFonts w:ascii="Century Gothic" w:hAnsi="Century Gothic"/>
              </w:rPr>
            </w:pPr>
          </w:p>
        </w:tc>
      </w:tr>
    </w:tbl>
    <w:p w:rsidR="005227F9" w:rsidRDefault="005227F9"/>
    <w:sectPr w:rsidR="005227F9" w:rsidSect="00503A73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165" w:rsidRDefault="004D1165" w:rsidP="00955400">
      <w:r>
        <w:separator/>
      </w:r>
    </w:p>
  </w:endnote>
  <w:endnote w:type="continuationSeparator" w:id="0">
    <w:p w:rsidR="004D1165" w:rsidRDefault="004D1165" w:rsidP="0095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00" w:rsidRPr="00955400" w:rsidRDefault="0077792D">
    <w:pPr>
      <w:pStyle w:val="Footer"/>
      <w:rPr>
        <w:rFonts w:ascii="Century Gothic" w:hAnsi="Century Gothic"/>
        <w:b/>
        <w:sz w:val="18"/>
        <w:szCs w:val="18"/>
      </w:rPr>
    </w:pPr>
    <w:r>
      <w:rPr>
        <w:rFonts w:ascii="Century Gothic" w:hAnsi="Century Gothic"/>
        <w:b/>
        <w:sz w:val="18"/>
        <w:szCs w:val="18"/>
      </w:rPr>
      <w:t xml:space="preserve">July </w:t>
    </w:r>
    <w:r w:rsidR="00955400" w:rsidRPr="00955400">
      <w:rPr>
        <w:rFonts w:ascii="Century Gothic" w:hAnsi="Century Gothic"/>
        <w:b/>
        <w:sz w:val="18"/>
        <w:szCs w:val="18"/>
      </w:rPr>
      <w:t>201</w:t>
    </w:r>
    <w:r w:rsidR="006216B1">
      <w:rPr>
        <w:rFonts w:ascii="Century Gothic" w:hAnsi="Century Gothic"/>
        <w:b/>
        <w:sz w:val="18"/>
        <w:szCs w:val="18"/>
      </w:rPr>
      <w:t>5</w:t>
    </w:r>
    <w:r w:rsidR="00B472AE">
      <w:rPr>
        <w:rFonts w:ascii="Century Gothic" w:hAnsi="Century Gothic"/>
        <w:b/>
        <w:sz w:val="18"/>
        <w:szCs w:val="18"/>
      </w:rPr>
      <w:t xml:space="preserve"> v</w:t>
    </w:r>
    <w:r>
      <w:rPr>
        <w:rFonts w:ascii="Century Gothic" w:hAnsi="Century Gothic"/>
        <w:b/>
        <w:sz w:val="18"/>
        <w:szCs w:val="18"/>
      </w:rPr>
      <w:t>1</w:t>
    </w:r>
  </w:p>
  <w:p w:rsidR="00955400" w:rsidRDefault="009554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165" w:rsidRDefault="004D1165" w:rsidP="00955400">
      <w:r>
        <w:separator/>
      </w:r>
    </w:p>
  </w:footnote>
  <w:footnote w:type="continuationSeparator" w:id="0">
    <w:p w:rsidR="004D1165" w:rsidRDefault="004D1165" w:rsidP="00955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00" w:rsidRDefault="00A36F5F">
    <w:pPr>
      <w:pStyle w:val="Header"/>
      <w:rPr>
        <w:rFonts w:ascii="Century Gothic" w:eastAsia="Century Gothic" w:hAnsi="Century Gothic" w:cs="Times New Roman"/>
        <w:b/>
        <w:noProof/>
        <w:sz w:val="36"/>
        <w:szCs w:val="36"/>
        <w:lang w:eastAsia="en-GB"/>
      </w:rPr>
    </w:pPr>
    <w:r>
      <w:rPr>
        <w:rFonts w:ascii="Century Gothic" w:eastAsia="Century Gothic" w:hAnsi="Century Gothic" w:cs="Times New Roman"/>
        <w:b/>
        <w:noProof/>
        <w:color w:val="00538F"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4975860</wp:posOffset>
              </wp:positionH>
              <wp:positionV relativeFrom="paragraph">
                <wp:posOffset>-373380</wp:posOffset>
              </wp:positionV>
              <wp:extent cx="1209675" cy="923925"/>
              <wp:effectExtent l="0" t="0" r="9525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9675" cy="923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6F5F" w:rsidRDefault="00A36F5F" w:rsidP="00A36F5F">
                          <w:pPr>
                            <w:ind w:left="0"/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C8A8FE2" wp14:editId="4ABEC338">
                                <wp:extent cx="752475" cy="714375"/>
                                <wp:effectExtent l="0" t="0" r="9525" b="9525"/>
                                <wp:docPr id="4" name="Picture 4" descr="H:\HOT LOGO JAN 2016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:\HOT LOGO JAN 2016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47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1.8pt;margin-top:-29.4pt;width:95.25pt;height:7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6TviQIAAIoFAAAOAAAAZHJzL2Uyb0RvYy54bWysVEtPGzEQvlfqf7B8L5sEAk3EBqUgqkoI&#10;UKHi7HhtYtXrcW0nu+mvZ8a7eZRyoepld+z5ZsbzzeP8oq0tW6sQDbiSD48GnCknoTLuueQ/Hq8/&#10;feYsJuEqYcGpkm9U5Bezjx/OGz9VI1iCrVRg6MTFaeNLvkzJT4siyqWqRTwCrxwqNYRaJDyG56IK&#10;okHvtS1Gg8Fp0UCofACpYsTbq07JZ9m/1kqmO62jSsyWHN+W8jfk74K+xexcTJ+D8Esj+2eIf3hF&#10;LYzDoDtXVyIJtgrmL1e1kQEi6HQkoS5AayNVzgGzGQ5eZfOwFF7lXJCc6Hc0xf/nVt6u7wMzFdaO&#10;MydqLNGjahP7Ai0bEjuNj1MEPXiEpRavCdnfR7ykpFsdavpjOgz1yPNmxy05k2Q0GkxOz8acSdRN&#10;RseT0ZjcFHtrH2L6qqBmJJQ8YO0ypWJ9E1MH3UIoWARrqmtjbT5Qv6hLG9haYKVtym9E53+grGNN&#10;yU+Px4Ps2AGZd56tIzcqd0wfjjLvMsxS2lhFGOu+K42M5UTfiC2kVG4XP6MJpTHUewx7/P5V7zHu&#10;8kCLHBlc2hnXxkHI2ecR21NW/dxSpjs81uYgbxJTu2j7yi+g2mBDBOgGKnp5bbBqNyKmexFwgrAH&#10;cCukO/xoC8g69BJnSwi/37onPDY2ajlrcCJLHn+tRFCc2W8OW34yPDmhEc6Hk/HZCA/hULM41LhV&#10;fQnYCtjW+LosEj7ZragD1E+4POYUFVXCSYxd8rQVL1O3J3D5SDWfZxAOrRfpxj14Sa6JXurJx/ZJ&#10;BN83bsKWv4Xt7Irpq/7tsGTpYL5KoE1ubiK4Y7UnHgc+j0e/nGijHJ4zar9CZy8AAAD//wMAUEsD&#10;BBQABgAIAAAAIQBX0ehM4gAAAAoBAAAPAAAAZHJzL2Rvd25yZXYueG1sTI9NT4NAEIbvJv6HzZh4&#10;Me1SsYDI0BijNvFm8SPetuwIRHaXsFuK/97xpMfJPHnf5y02s+nFRKPvnEVYLSMQZGunO9sgvFQP&#10;iwyED8pq1TtLCN/kYVOenhQq1+5on2nahUZwiPW5QmhDGHIpfd2SUX7pBrL8+3SjUYHPsZF6VEcO&#10;N728jKJEGtVZbmjVQHct1V+7g0H4uGjen/z8+HqM1/Fwv52q9E1XiOdn8+0NiEBz+IPhV5/VoWSn&#10;vTtY7UWPkGZxwijCYp3xBiau06sViD1ClqQgy0L+n1D+AAAA//8DAFBLAQItABQABgAIAAAAIQC2&#10;gziS/gAAAOEBAAATAAAAAAAAAAAAAAAAAAAAAABbQ29udGVudF9UeXBlc10ueG1sUEsBAi0AFAAG&#10;AAgAAAAhADj9If/WAAAAlAEAAAsAAAAAAAAAAAAAAAAALwEAAF9yZWxzLy5yZWxzUEsBAi0AFAAG&#10;AAgAAAAhANtDpO+JAgAAigUAAA4AAAAAAAAAAAAAAAAALgIAAGRycy9lMm9Eb2MueG1sUEsBAi0A&#10;FAAGAAgAAAAhAFfR6EziAAAACgEAAA8AAAAAAAAAAAAAAAAA4wQAAGRycy9kb3ducmV2LnhtbFBL&#10;BQYAAAAABAAEAPMAAADyBQAAAAA=&#10;" fillcolor="white [3201]" stroked="f" strokeweight=".5pt">
              <v:textbox>
                <w:txbxContent>
                  <w:p w:rsidR="00A36F5F" w:rsidRDefault="00A36F5F" w:rsidP="00A36F5F">
                    <w:pPr>
                      <w:ind w:left="0"/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C8A8FE2" wp14:editId="4ABEC338">
                          <wp:extent cx="752475" cy="714375"/>
                          <wp:effectExtent l="0" t="0" r="9525" b="9525"/>
                          <wp:docPr id="4" name="Picture 4" descr="H:\HOT LOGO JAN 201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:\HOT LOGO JAN 201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2475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55400">
      <w:rPr>
        <w:rFonts w:ascii="Century Gothic" w:eastAsia="Century Gothic" w:hAnsi="Century Gothic" w:cs="Times New Roman"/>
        <w:b/>
        <w:color w:val="00538F"/>
        <w:sz w:val="36"/>
        <w:szCs w:val="36"/>
      </w:rPr>
      <w:t>Person Specification</w:t>
    </w:r>
  </w:p>
  <w:p w:rsidR="00955400" w:rsidRPr="00955400" w:rsidRDefault="00017D24">
    <w:pPr>
      <w:pStyle w:val="Header"/>
      <w:rPr>
        <w:color w:val="00538F"/>
        <w:sz w:val="28"/>
        <w:szCs w:val="28"/>
      </w:rPr>
    </w:pPr>
    <w:r>
      <w:rPr>
        <w:rFonts w:ascii="Century Gothic" w:eastAsia="Century Gothic" w:hAnsi="Century Gothic" w:cs="Times New Roman"/>
        <w:b/>
        <w:noProof/>
        <w:color w:val="00538F"/>
        <w:sz w:val="28"/>
        <w:szCs w:val="28"/>
        <w:lang w:eastAsia="en-GB"/>
      </w:rPr>
      <w:t>Caretaker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0917"/>
    <w:multiLevelType w:val="hybridMultilevel"/>
    <w:tmpl w:val="F53EF3DA"/>
    <w:lvl w:ilvl="0" w:tplc="3B50F8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38F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AF052D"/>
    <w:multiLevelType w:val="hybridMultilevel"/>
    <w:tmpl w:val="4F500BE6"/>
    <w:lvl w:ilvl="0" w:tplc="3B50F8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38F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F9"/>
    <w:rsid w:val="00006F6D"/>
    <w:rsid w:val="00016F89"/>
    <w:rsid w:val="00017D24"/>
    <w:rsid w:val="00024FF9"/>
    <w:rsid w:val="00037E97"/>
    <w:rsid w:val="00093803"/>
    <w:rsid w:val="000B6346"/>
    <w:rsid w:val="001122BD"/>
    <w:rsid w:val="00143777"/>
    <w:rsid w:val="001A7D10"/>
    <w:rsid w:val="001F54DB"/>
    <w:rsid w:val="0020367B"/>
    <w:rsid w:val="00210250"/>
    <w:rsid w:val="00221717"/>
    <w:rsid w:val="002409FB"/>
    <w:rsid w:val="0024413D"/>
    <w:rsid w:val="002E6570"/>
    <w:rsid w:val="00317442"/>
    <w:rsid w:val="003973CC"/>
    <w:rsid w:val="00424525"/>
    <w:rsid w:val="004255FB"/>
    <w:rsid w:val="004D1165"/>
    <w:rsid w:val="00503A73"/>
    <w:rsid w:val="005227F9"/>
    <w:rsid w:val="0056151A"/>
    <w:rsid w:val="00593705"/>
    <w:rsid w:val="005C4BFA"/>
    <w:rsid w:val="005C612F"/>
    <w:rsid w:val="005D4380"/>
    <w:rsid w:val="0061698A"/>
    <w:rsid w:val="006216B1"/>
    <w:rsid w:val="0065434B"/>
    <w:rsid w:val="00670EB5"/>
    <w:rsid w:val="006805B9"/>
    <w:rsid w:val="006A6B88"/>
    <w:rsid w:val="0074675C"/>
    <w:rsid w:val="0077792D"/>
    <w:rsid w:val="00790C03"/>
    <w:rsid w:val="007A38A6"/>
    <w:rsid w:val="007D3739"/>
    <w:rsid w:val="008126AD"/>
    <w:rsid w:val="00816FD5"/>
    <w:rsid w:val="00824CEE"/>
    <w:rsid w:val="0084466C"/>
    <w:rsid w:val="008555A6"/>
    <w:rsid w:val="00871069"/>
    <w:rsid w:val="008B27E0"/>
    <w:rsid w:val="008F1C28"/>
    <w:rsid w:val="008F6517"/>
    <w:rsid w:val="00910900"/>
    <w:rsid w:val="00924CF4"/>
    <w:rsid w:val="00931372"/>
    <w:rsid w:val="00955400"/>
    <w:rsid w:val="00967F91"/>
    <w:rsid w:val="00A03855"/>
    <w:rsid w:val="00A21067"/>
    <w:rsid w:val="00A36F5F"/>
    <w:rsid w:val="00A80324"/>
    <w:rsid w:val="00B12D20"/>
    <w:rsid w:val="00B20F32"/>
    <w:rsid w:val="00B408FB"/>
    <w:rsid w:val="00B45316"/>
    <w:rsid w:val="00B472AE"/>
    <w:rsid w:val="00BB490B"/>
    <w:rsid w:val="00BE3442"/>
    <w:rsid w:val="00BE6F57"/>
    <w:rsid w:val="00C046F1"/>
    <w:rsid w:val="00C143E0"/>
    <w:rsid w:val="00C721DD"/>
    <w:rsid w:val="00C758F4"/>
    <w:rsid w:val="00CC0167"/>
    <w:rsid w:val="00CD69D5"/>
    <w:rsid w:val="00CF399C"/>
    <w:rsid w:val="00D07E6C"/>
    <w:rsid w:val="00D154DB"/>
    <w:rsid w:val="00D339BA"/>
    <w:rsid w:val="00D849BB"/>
    <w:rsid w:val="00D95DD7"/>
    <w:rsid w:val="00E34B92"/>
    <w:rsid w:val="00E8149B"/>
    <w:rsid w:val="00EB2CFD"/>
    <w:rsid w:val="00F27726"/>
    <w:rsid w:val="00F30328"/>
    <w:rsid w:val="00F43CD6"/>
    <w:rsid w:val="00F44468"/>
    <w:rsid w:val="00F7457F"/>
    <w:rsid w:val="00FD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51A"/>
    <w:pPr>
      <w:ind w:left="720"/>
      <w:contextualSpacing/>
    </w:pPr>
  </w:style>
  <w:style w:type="table" w:styleId="TableGrid">
    <w:name w:val="Table Grid"/>
    <w:basedOn w:val="TableNormal"/>
    <w:uiPriority w:val="59"/>
    <w:rsid w:val="00522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4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400"/>
  </w:style>
  <w:style w:type="paragraph" w:styleId="Footer">
    <w:name w:val="footer"/>
    <w:basedOn w:val="Normal"/>
    <w:link w:val="FooterChar"/>
    <w:uiPriority w:val="99"/>
    <w:unhideWhenUsed/>
    <w:rsid w:val="009554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400"/>
  </w:style>
  <w:style w:type="paragraph" w:styleId="BalloonText">
    <w:name w:val="Balloon Text"/>
    <w:basedOn w:val="Normal"/>
    <w:link w:val="BalloonTextChar"/>
    <w:uiPriority w:val="99"/>
    <w:semiHidden/>
    <w:unhideWhenUsed/>
    <w:rsid w:val="00955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51A"/>
    <w:pPr>
      <w:ind w:left="720"/>
      <w:contextualSpacing/>
    </w:pPr>
  </w:style>
  <w:style w:type="table" w:styleId="TableGrid">
    <w:name w:val="Table Grid"/>
    <w:basedOn w:val="TableNormal"/>
    <w:uiPriority w:val="59"/>
    <w:rsid w:val="00522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4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400"/>
  </w:style>
  <w:style w:type="paragraph" w:styleId="Footer">
    <w:name w:val="footer"/>
    <w:basedOn w:val="Normal"/>
    <w:link w:val="FooterChar"/>
    <w:uiPriority w:val="99"/>
    <w:unhideWhenUsed/>
    <w:rsid w:val="009554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400"/>
  </w:style>
  <w:style w:type="paragraph" w:styleId="BalloonText">
    <w:name w:val="Balloon Text"/>
    <w:basedOn w:val="Normal"/>
    <w:link w:val="BalloonTextChar"/>
    <w:uiPriority w:val="99"/>
    <w:semiHidden/>
    <w:unhideWhenUsed/>
    <w:rsid w:val="00955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7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rovident">
      <a:dk1>
        <a:srgbClr val="424B74"/>
      </a:dk1>
      <a:lt1>
        <a:srgbClr val="FFFFFF"/>
      </a:lt1>
      <a:dk2>
        <a:srgbClr val="424B74"/>
      </a:dk2>
      <a:lt2>
        <a:srgbClr val="FFFFFF"/>
      </a:lt2>
      <a:accent1>
        <a:srgbClr val="00887F"/>
      </a:accent1>
      <a:accent2>
        <a:srgbClr val="424B74"/>
      </a:accent2>
      <a:accent3>
        <a:srgbClr val="F5A232"/>
      </a:accent3>
      <a:accent4>
        <a:srgbClr val="A698AA"/>
      </a:accent4>
      <a:accent5>
        <a:srgbClr val="B2CF6F"/>
      </a:accent5>
      <a:accent6>
        <a:srgbClr val="215495"/>
      </a:accent6>
      <a:hlink>
        <a:srgbClr val="00B050"/>
      </a:hlink>
      <a:folHlink>
        <a:srgbClr val="CCC1D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Bridget Blayney-Simpson</cp:lastModifiedBy>
  <cp:revision>5</cp:revision>
  <dcterms:created xsi:type="dcterms:W3CDTF">2016-05-24T13:01:00Z</dcterms:created>
  <dcterms:modified xsi:type="dcterms:W3CDTF">2018-01-30T08:55:00Z</dcterms:modified>
</cp:coreProperties>
</file>